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EB" w:rsidRDefault="005F3748" w:rsidP="00590F2D">
      <w:pPr>
        <w:spacing w:line="276" w:lineRule="auto"/>
        <w:ind w:left="540" w:right="860"/>
        <w:jc w:val="center"/>
        <w:rPr>
          <w:b/>
          <w:lang w:val="en-US"/>
        </w:rPr>
      </w:pPr>
      <w:bookmarkStart w:id="0" w:name="_GoBack"/>
      <w:r>
        <w:rPr>
          <w:b/>
          <w:lang w:val="en-US"/>
        </w:rPr>
        <w:t xml:space="preserve">KADIN HAKLARI VE CINSIYET EŞITLIĞI  </w:t>
      </w:r>
      <w:bookmarkEnd w:id="0"/>
      <w:r w:rsidR="00590F2D" w:rsidRPr="00590F2D">
        <w:rPr>
          <w:b/>
          <w:lang w:val="en-US"/>
        </w:rPr>
        <w:t>POLİTİKASI</w:t>
      </w:r>
    </w:p>
    <w:p w:rsidR="00C3541A" w:rsidRPr="00C3541A" w:rsidRDefault="00C3541A" w:rsidP="005F3748">
      <w:pPr>
        <w:spacing w:line="360" w:lineRule="auto"/>
        <w:ind w:left="540" w:right="860"/>
        <w:jc w:val="both"/>
        <w:rPr>
          <w:lang w:val="en-US"/>
        </w:rPr>
      </w:pPr>
      <w:r>
        <w:rPr>
          <w:lang w:val="en-US"/>
        </w:rPr>
        <w:t>İşletmemizde</w:t>
      </w:r>
      <w:r w:rsidR="005F3748">
        <w:rPr>
          <w:lang w:val="en-US"/>
        </w:rPr>
        <w:t xml:space="preserve">cinsiyeteşitliğineönemveririz. 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r w:rsidRPr="005F3748">
        <w:rPr>
          <w:lang w:val="en-US"/>
        </w:rPr>
        <w:t>Cinsiyettfarkıgözetmeksizintümçalışanlarımızınsağlık, güvenlik ve refahlarınısağlarız.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r w:rsidRPr="005F3748">
        <w:rPr>
          <w:lang w:val="en-US"/>
        </w:rPr>
        <w:t>Kadınlarınişgücünekatılımınıtümdepartmanlarımızdadestekler, eşitfırsatlarsunarız.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r w:rsidRPr="005F3748">
        <w:rPr>
          <w:lang w:val="en-US"/>
        </w:rPr>
        <w:t>Cinsiyetayrımıyapmadan «eşitişeeşitücret» politikasıilehareketederiz.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r w:rsidRPr="005F3748">
        <w:rPr>
          <w:lang w:val="en-US"/>
        </w:rPr>
        <w:t>Eşitlikilkesigözetilerekgörevdağılımıyaparız.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r w:rsidRPr="005F3748">
        <w:rPr>
          <w:lang w:val="en-US"/>
        </w:rPr>
        <w:t>Kariyerfırsatlarındaneşitdüzeydefaydalanılmasıiçingerekliortamısağlarız.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r w:rsidRPr="005F3748">
        <w:rPr>
          <w:lang w:val="en-US"/>
        </w:rPr>
        <w:t>Eğitimpolitikalarıoluşturur, kadınlarınkatılımına ve farkındalığınartmasınadestekoluruz.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r w:rsidRPr="005F3748">
        <w:rPr>
          <w:lang w:val="en-US"/>
        </w:rPr>
        <w:t>İş-aileyaşamdengesinikoruyançalışmaortamı ve uygulamalarınıoluştururuz.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r w:rsidRPr="005F3748">
        <w:rPr>
          <w:lang w:val="en-US"/>
        </w:rPr>
        <w:t>Kadınlarınşirketyönetimindeolmalarıiçindestekverir, eşitfırsatlarsunarız.</w:t>
      </w:r>
    </w:p>
    <w:p w:rsidR="00590F2D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r w:rsidRPr="005F3748">
        <w:rPr>
          <w:lang w:val="en-US"/>
        </w:rPr>
        <w:t>Kadınlarınhiçbirşekildeistismar, taciz, ayrımcılık, bastırılma, zorlama, iftira vb. durumlaramaruzkalmasınamüsaadeetmeyiz. Dünyaya ve kurumumuzakattıklarıdeğerindaimafarkındaolur ve varlıklarınıdestekleriz.</w:t>
      </w:r>
    </w:p>
    <w:sectPr w:rsidR="00590F2D" w:rsidRPr="005F3748" w:rsidSect="007B5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800" w:right="605" w:bottom="1267" w:left="605" w:header="0" w:footer="106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54" w:rsidRDefault="00872554" w:rsidP="00590F2D">
      <w:pPr>
        <w:spacing w:after="0" w:line="240" w:lineRule="auto"/>
      </w:pPr>
      <w:r>
        <w:separator/>
      </w:r>
    </w:p>
  </w:endnote>
  <w:endnote w:type="continuationSeparator" w:id="1">
    <w:p w:rsidR="00872554" w:rsidRDefault="00872554" w:rsidP="0059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CA" w:rsidRDefault="00D261C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CA" w:rsidRDefault="00D261C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CA" w:rsidRDefault="00D261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54" w:rsidRDefault="00872554" w:rsidP="00590F2D">
      <w:pPr>
        <w:spacing w:after="0" w:line="240" w:lineRule="auto"/>
      </w:pPr>
      <w:r>
        <w:separator/>
      </w:r>
    </w:p>
  </w:footnote>
  <w:footnote w:type="continuationSeparator" w:id="1">
    <w:p w:rsidR="00872554" w:rsidRDefault="00872554" w:rsidP="0059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CA" w:rsidRDefault="00D261C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2D" w:rsidRPr="00590F2D" w:rsidRDefault="00D261CA" w:rsidP="00590F2D">
    <w:pPr>
      <w:pStyle w:val="stbilgi"/>
      <w:jc w:val="center"/>
      <w:rPr>
        <w:b/>
        <w:sz w:val="32"/>
        <w:lang w:val="en-US"/>
      </w:rPr>
    </w:pPr>
    <w:r>
      <w:rPr>
        <w:b/>
        <w:noProof/>
        <w:sz w:val="32"/>
        <w:lang w:eastAsia="tr-TR"/>
      </w:rPr>
      <w:drawing>
        <wp:inline distT="0" distB="0" distL="0" distR="0">
          <wp:extent cx="1543050" cy="1219200"/>
          <wp:effectExtent l="1905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CA" w:rsidRDefault="00D261C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B5CF6"/>
    <w:multiLevelType w:val="hybridMultilevel"/>
    <w:tmpl w:val="05AAB24E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DAB45F5"/>
    <w:multiLevelType w:val="hybridMultilevel"/>
    <w:tmpl w:val="1B9A5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F2D"/>
    <w:rsid w:val="00100F02"/>
    <w:rsid w:val="00177751"/>
    <w:rsid w:val="001D69F6"/>
    <w:rsid w:val="004168B1"/>
    <w:rsid w:val="004E7716"/>
    <w:rsid w:val="00590F2D"/>
    <w:rsid w:val="005F3748"/>
    <w:rsid w:val="007B52ED"/>
    <w:rsid w:val="00872554"/>
    <w:rsid w:val="008B0352"/>
    <w:rsid w:val="009236C6"/>
    <w:rsid w:val="009929D7"/>
    <w:rsid w:val="009F2175"/>
    <w:rsid w:val="00B42A09"/>
    <w:rsid w:val="00C346EB"/>
    <w:rsid w:val="00C3541A"/>
    <w:rsid w:val="00CC5E83"/>
    <w:rsid w:val="00D2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F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0F2D"/>
  </w:style>
  <w:style w:type="paragraph" w:styleId="Altbilgi">
    <w:name w:val="footer"/>
    <w:basedOn w:val="Normal"/>
    <w:link w:val="Al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0F2D"/>
  </w:style>
  <w:style w:type="paragraph" w:styleId="BalonMetni">
    <w:name w:val="Balloon Text"/>
    <w:basedOn w:val="Normal"/>
    <w:link w:val="BalonMetniChar"/>
    <w:uiPriority w:val="99"/>
    <w:semiHidden/>
    <w:unhideWhenUsed/>
    <w:rsid w:val="00D2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041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Vildan Şenteke</dc:creator>
  <cp:lastModifiedBy>Pc</cp:lastModifiedBy>
  <cp:revision>4</cp:revision>
  <dcterms:created xsi:type="dcterms:W3CDTF">2023-12-07T14:08:00Z</dcterms:created>
  <dcterms:modified xsi:type="dcterms:W3CDTF">2023-12-11T06:58:00Z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{EB0AE086-ACEC-4116-B334-15D8454FFD69}</vt:lpwstr>
  </property>
  <property fmtid="{D5CDD505-2E9C-101B-9397-08002B2CF9AE}" pid="3" name="DLPManualFileClassificationLastModifiedBy">
    <vt:lpwstr>TGA\vildan.senteke</vt:lpwstr>
  </property>
  <property fmtid="{D5CDD505-2E9C-101B-9397-08002B2CF9AE}" pid="4" name="DLPManualFileClassificationLastModificationDate">
    <vt:lpwstr>1676559937</vt:lpwstr>
  </property>
  <property fmtid="{D5CDD505-2E9C-101B-9397-08002B2CF9AE}" pid="5" name="DLPManualFileClassificationVersion">
    <vt:lpwstr>11.5.0.60</vt:lpwstr>
  </property>
</Properties>
</file>